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CE785" w14:textId="77777777" w:rsidR="000B1327" w:rsidRPr="00426934" w:rsidRDefault="00F5376F" w:rsidP="00F5376F">
      <w:pPr>
        <w:jc w:val="center"/>
        <w:rPr>
          <w:rFonts w:ascii="Copperplate" w:hAnsi="Copperplate"/>
          <w:sz w:val="32"/>
          <w:szCs w:val="32"/>
        </w:rPr>
      </w:pPr>
      <w:r w:rsidRPr="00426934">
        <w:rPr>
          <w:rFonts w:ascii="Copperplate" w:hAnsi="Copperplate"/>
          <w:sz w:val="32"/>
          <w:szCs w:val="32"/>
        </w:rPr>
        <w:t>The Prichard Family Foundation</w:t>
      </w:r>
    </w:p>
    <w:p w14:paraId="491AAA8A" w14:textId="77777777" w:rsidR="00F5376F" w:rsidRPr="00B07899" w:rsidRDefault="00F5376F" w:rsidP="00F5376F">
      <w:pPr>
        <w:jc w:val="center"/>
        <w:rPr>
          <w:rFonts w:ascii="Copperplate" w:hAnsi="Copperplate"/>
          <w:sz w:val="28"/>
          <w:szCs w:val="28"/>
        </w:rPr>
      </w:pPr>
      <w:r w:rsidRPr="00B07899">
        <w:rPr>
          <w:rFonts w:ascii="Copperplate" w:hAnsi="Copperplate"/>
          <w:sz w:val="28"/>
          <w:szCs w:val="28"/>
        </w:rPr>
        <w:t>Minutes</w:t>
      </w:r>
    </w:p>
    <w:p w14:paraId="1F0D4614" w14:textId="4A173305" w:rsidR="00F5376F" w:rsidRPr="00B07899" w:rsidRDefault="00EF7747" w:rsidP="00F5376F">
      <w:pPr>
        <w:jc w:val="center"/>
        <w:rPr>
          <w:rFonts w:ascii="Copperplate" w:hAnsi="Copperplate"/>
          <w:sz w:val="28"/>
          <w:szCs w:val="28"/>
        </w:rPr>
      </w:pPr>
      <w:r>
        <w:rPr>
          <w:rFonts w:ascii="Copperplate" w:hAnsi="Copperplate"/>
          <w:sz w:val="28"/>
          <w:szCs w:val="28"/>
        </w:rPr>
        <w:t xml:space="preserve">February </w:t>
      </w:r>
      <w:r w:rsidR="00EB2608">
        <w:rPr>
          <w:rFonts w:ascii="Copperplate" w:hAnsi="Copperplate"/>
          <w:sz w:val="28"/>
          <w:szCs w:val="28"/>
        </w:rPr>
        <w:t>15, 2019</w:t>
      </w:r>
    </w:p>
    <w:p w14:paraId="2E59F411" w14:textId="77777777" w:rsidR="00F5376F" w:rsidRDefault="00F5376F" w:rsidP="00F5376F"/>
    <w:p w14:paraId="4B4E1EF2" w14:textId="77777777" w:rsidR="00FA294C" w:rsidRDefault="00F5376F" w:rsidP="00F5376F">
      <w:r>
        <w:t xml:space="preserve">The meeting of the Prichard Family Foundation was called to order </w:t>
      </w:r>
      <w:r w:rsidR="001319EF">
        <w:t xml:space="preserve">in </w:t>
      </w:r>
      <w:r w:rsidR="00EB2608">
        <w:t>Dallas, Texas.</w:t>
      </w:r>
      <w:r w:rsidR="001319EF">
        <w:t xml:space="preserve"> </w:t>
      </w:r>
      <w:r>
        <w:t>Board members present a</w:t>
      </w:r>
      <w:r w:rsidR="009B1563">
        <w:t>t the meeting were Lev Prichard</w:t>
      </w:r>
      <w:r w:rsidR="001319EF">
        <w:t xml:space="preserve"> IV, </w:t>
      </w:r>
      <w:r w:rsidR="00920E12">
        <w:t xml:space="preserve">Craig Christina </w:t>
      </w:r>
      <w:r>
        <w:t xml:space="preserve">and Peggy Fagan. </w:t>
      </w:r>
      <w:r w:rsidR="009B1563">
        <w:t xml:space="preserve"> </w:t>
      </w:r>
      <w:r w:rsidR="00920E12">
        <w:t>Lev Prichard V</w:t>
      </w:r>
      <w:r w:rsidR="00EB2608">
        <w:t xml:space="preserve">, </w:t>
      </w:r>
      <w:r w:rsidR="00EF7747">
        <w:t>Evan Prichard</w:t>
      </w:r>
      <w:r w:rsidR="00EB2608">
        <w:t xml:space="preserve">, Elaina Fagan and Leslie Fagan </w:t>
      </w:r>
      <w:r w:rsidR="00920E12">
        <w:t>attended in a junior board member capacity.</w:t>
      </w:r>
      <w:r w:rsidR="00482091">
        <w:t xml:space="preserve"> </w:t>
      </w:r>
    </w:p>
    <w:p w14:paraId="0DE522CC" w14:textId="77777777" w:rsidR="00F5376F" w:rsidRDefault="00F5376F" w:rsidP="00F5376F"/>
    <w:p w14:paraId="3CD42917" w14:textId="74654EBA" w:rsidR="00EF7747" w:rsidRDefault="00F5376F" w:rsidP="00F5376F">
      <w:r>
        <w:t xml:space="preserve">Minutes from the </w:t>
      </w:r>
      <w:r w:rsidR="00EB2608">
        <w:t xml:space="preserve">February 2018 </w:t>
      </w:r>
      <w:r>
        <w:t>meeting were approv</w:t>
      </w:r>
      <w:r w:rsidR="009B1563">
        <w:t>ed.</w:t>
      </w:r>
      <w:r w:rsidR="001319EF">
        <w:t xml:space="preserve">  </w:t>
      </w:r>
    </w:p>
    <w:p w14:paraId="6D8A1BFF" w14:textId="6660EB2A" w:rsidR="00EB2608" w:rsidRDefault="00EB2608" w:rsidP="00F5376F"/>
    <w:p w14:paraId="3239255B" w14:textId="74033ACA" w:rsidR="00EF7747" w:rsidRDefault="00EB2608" w:rsidP="00F5376F">
      <w:r>
        <w:t xml:space="preserve">The board reviewed the recent financials and discussed the asset allocation policy. All members </w:t>
      </w:r>
      <w:proofErr w:type="gramStart"/>
      <w:r>
        <w:t>were in agreement</w:t>
      </w:r>
      <w:proofErr w:type="gramEnd"/>
      <w:r>
        <w:t xml:space="preserve"> to keep the current asset allocation at 70/30. Lev IV will visit with BBH to make sure they get the account in check with this.</w:t>
      </w:r>
    </w:p>
    <w:p w14:paraId="47D2CDBF" w14:textId="77777777" w:rsidR="001319EF" w:rsidRDefault="001319EF" w:rsidP="00F5376F"/>
    <w:p w14:paraId="14343F71" w14:textId="64AC54D1" w:rsidR="000F184F" w:rsidRDefault="00FA294C" w:rsidP="00F5376F">
      <w:r>
        <w:t>The amount of the distribution was provided by Sol Schwartz and Associates. The total distribution for 2019 will be $630,000.</w:t>
      </w:r>
    </w:p>
    <w:p w14:paraId="51C62A1D" w14:textId="77777777" w:rsidR="000F184F" w:rsidRDefault="000F184F" w:rsidP="00F5376F"/>
    <w:p w14:paraId="4A3F3729" w14:textId="6CEA9D6F" w:rsidR="00920E12" w:rsidRDefault="00E529C6" w:rsidP="00F5376F">
      <w:r>
        <w:t>T</w:t>
      </w:r>
      <w:r w:rsidR="00AC1FEF">
        <w:t>he board discus</w:t>
      </w:r>
      <w:r w:rsidR="00EF7747">
        <w:t>sed all grant proposals for 201</w:t>
      </w:r>
      <w:r w:rsidR="00FA294C">
        <w:t>9</w:t>
      </w:r>
      <w:r w:rsidR="001319EF">
        <w:t xml:space="preserve"> and </w:t>
      </w:r>
      <w:r w:rsidR="00AC1FEF">
        <w:t>voted to distribute funds as follows:</w:t>
      </w:r>
    </w:p>
    <w:p w14:paraId="2D9430A9" w14:textId="77777777" w:rsidR="00920E12" w:rsidRPr="00920E12" w:rsidRDefault="00920E12" w:rsidP="00920E12">
      <w:pPr>
        <w:ind w:left="720"/>
        <w:rPr>
          <w:sz w:val="20"/>
          <w:szCs w:val="20"/>
        </w:rPr>
      </w:pPr>
    </w:p>
    <w:p w14:paraId="34E2EEB5" w14:textId="77777777" w:rsidR="00920E12" w:rsidRPr="00920E12" w:rsidRDefault="00920E12" w:rsidP="00EF7747">
      <w:pPr>
        <w:rPr>
          <w:sz w:val="20"/>
          <w:szCs w:val="20"/>
        </w:rPr>
      </w:pPr>
    </w:p>
    <w:p w14:paraId="249FE7C1" w14:textId="4037D0DE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6A2DC2">
        <w:rPr>
          <w:rFonts w:ascii="Times New Roman" w:hAnsi="Times New Roman" w:cs="Times New Roman"/>
          <w:sz w:val="20"/>
          <w:szCs w:val="20"/>
        </w:rPr>
        <w:t>Baptist Joint Committee</w:t>
      </w:r>
    </w:p>
    <w:p w14:paraId="258A923C" w14:textId="77777777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ab/>
        <w:t>Amount: $23,500</w:t>
      </w:r>
    </w:p>
    <w:p w14:paraId="5018C756" w14:textId="77777777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ab/>
        <w:t>Description: training seminars in 2019</w:t>
      </w:r>
    </w:p>
    <w:p w14:paraId="61A40947" w14:textId="77777777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</w:p>
    <w:p w14:paraId="6D04DD3B" w14:textId="77777777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ab/>
        <w:t>Fellowship Southwest</w:t>
      </w:r>
    </w:p>
    <w:p w14:paraId="6EA8049C" w14:textId="77777777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ab/>
        <w:t>Amount:  $48,600</w:t>
      </w:r>
    </w:p>
    <w:p w14:paraId="3EC5CF54" w14:textId="77777777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ab/>
        <w:t xml:space="preserve">Description: meals for immigrants in </w:t>
      </w:r>
      <w:proofErr w:type="spellStart"/>
      <w:r w:rsidRPr="006A2DC2">
        <w:rPr>
          <w:rFonts w:ascii="Times New Roman" w:hAnsi="Times New Roman" w:cs="Times New Roman"/>
          <w:sz w:val="20"/>
          <w:szCs w:val="20"/>
        </w:rPr>
        <w:t>Piedras</w:t>
      </w:r>
      <w:proofErr w:type="spellEnd"/>
      <w:r w:rsidRPr="006A2DC2">
        <w:rPr>
          <w:rFonts w:ascii="Times New Roman" w:hAnsi="Times New Roman" w:cs="Times New Roman"/>
          <w:sz w:val="20"/>
          <w:szCs w:val="20"/>
        </w:rPr>
        <w:t xml:space="preserve"> Negras</w:t>
      </w:r>
    </w:p>
    <w:p w14:paraId="45AFB0B1" w14:textId="77777777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</w:p>
    <w:p w14:paraId="001A54B7" w14:textId="77777777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ab/>
        <w:t>Global Leadership &amp; Economic Development</w:t>
      </w:r>
    </w:p>
    <w:p w14:paraId="0D309EDD" w14:textId="77777777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ab/>
        <w:t>Amount: $25,000</w:t>
      </w:r>
    </w:p>
    <w:p w14:paraId="1D4B4879" w14:textId="77777777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ab/>
        <w:t>Description: pastor support retreats</w:t>
      </w:r>
    </w:p>
    <w:p w14:paraId="6C28170C" w14:textId="77777777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</w:p>
    <w:p w14:paraId="590914CA" w14:textId="77777777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ab/>
        <w:t>MOPS</w:t>
      </w:r>
    </w:p>
    <w:p w14:paraId="4C6F817E" w14:textId="77777777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ab/>
        <w:t>Amount: $10,000</w:t>
      </w:r>
    </w:p>
    <w:p w14:paraId="6CC79F21" w14:textId="77777777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ab/>
        <w:t>Description: 2019-2020 MOPS Curriculum Project</w:t>
      </w:r>
    </w:p>
    <w:p w14:paraId="4130A575" w14:textId="77777777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</w:p>
    <w:p w14:paraId="024845B6" w14:textId="77777777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ab/>
        <w:t>Shiloh Terrace Baptist Church</w:t>
      </w:r>
    </w:p>
    <w:p w14:paraId="29A7002E" w14:textId="3688D698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ab/>
        <w:t>Amount: $18,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6A2DC2">
        <w:rPr>
          <w:rFonts w:ascii="Times New Roman" w:hAnsi="Times New Roman" w:cs="Times New Roman"/>
          <w:sz w:val="20"/>
          <w:szCs w:val="20"/>
        </w:rPr>
        <w:t>00</w:t>
      </w:r>
    </w:p>
    <w:p w14:paraId="06BEACE0" w14:textId="77777777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ab/>
        <w:t>Description: funds to offer immigration and counseling services</w:t>
      </w:r>
    </w:p>
    <w:p w14:paraId="5BFAAE6B" w14:textId="77777777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</w:p>
    <w:p w14:paraId="3B021CAF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Baylor University</w:t>
      </w:r>
    </w:p>
    <w:p w14:paraId="5B1328EF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 $50,000</w:t>
      </w:r>
    </w:p>
    <w:p w14:paraId="09163DFB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Description: Lev H. Prichard III Endowed Traditional Black Music Restoration Fund and funds to refresh the Prichard Family Info Commons</w:t>
      </w:r>
    </w:p>
    <w:p w14:paraId="355481E7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06084BD8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Baylor University</w:t>
      </w:r>
    </w:p>
    <w:p w14:paraId="0752578B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$50,000 (commitment of $250,000 for 5 years)</w:t>
      </w:r>
    </w:p>
    <w:p w14:paraId="7CF51A34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Description: Journalism scholarship for Lariat editor-in-Chief in honor of Ella Wall Prichard</w:t>
      </w:r>
    </w:p>
    <w:p w14:paraId="61FB2B42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7BB7723E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lastRenderedPageBreak/>
        <w:t>AOPA Foundation, Inc</w:t>
      </w:r>
    </w:p>
    <w:p w14:paraId="47A6AA9C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$10,000</w:t>
      </w:r>
    </w:p>
    <w:p w14:paraId="5FEC06B3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Description:  scholarships for High School Flight Training initiative (please use for students from Dallas, Texas if possible)</w:t>
      </w:r>
    </w:p>
    <w:p w14:paraId="7CC9EDAC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69AFC7DB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Juvenile Diabetes Research Foundation</w:t>
      </w:r>
    </w:p>
    <w:p w14:paraId="17931DD0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$20,000</w:t>
      </w:r>
    </w:p>
    <w:p w14:paraId="01EB74B5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Description: funds for research for a cure for Type I Diabetes</w:t>
      </w:r>
    </w:p>
    <w:p w14:paraId="40E8E373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416A8640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Frontiers of Flight Museum</w:t>
      </w:r>
    </w:p>
    <w:p w14:paraId="2EAD1D11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$30,000</w:t>
      </w:r>
    </w:p>
    <w:p w14:paraId="4240EA85" w14:textId="77777777" w:rsidR="006A2DC2" w:rsidRPr="006A2DC2" w:rsidRDefault="006A2DC2" w:rsidP="006A2DC2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Description:  Youth STEM Initiative</w:t>
      </w:r>
    </w:p>
    <w:p w14:paraId="4F71C5E2" w14:textId="77777777" w:rsidR="006A2DC2" w:rsidRPr="006A2DC2" w:rsidRDefault="006A2DC2" w:rsidP="006A2DC2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</w:p>
    <w:p w14:paraId="5AC15993" w14:textId="77777777" w:rsidR="006A2DC2" w:rsidRPr="006A2DC2" w:rsidRDefault="006A2DC2" w:rsidP="006A2DC2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Highland Park United Methodist Church</w:t>
      </w:r>
    </w:p>
    <w:p w14:paraId="46963A83" w14:textId="77777777" w:rsidR="006A2DC2" w:rsidRPr="006A2DC2" w:rsidRDefault="006A2DC2" w:rsidP="006A2DC2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$54,000</w:t>
      </w:r>
    </w:p>
    <w:p w14:paraId="0C4F92D4" w14:textId="77777777" w:rsidR="006A2DC2" w:rsidRPr="006A2DC2" w:rsidRDefault="006A2DC2" w:rsidP="006A2DC2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Description: Restoration Ministries program</w:t>
      </w:r>
    </w:p>
    <w:p w14:paraId="63C07D52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6A94965E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St. James Episcopal School</w:t>
      </w:r>
    </w:p>
    <w:p w14:paraId="61597D59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$10,000</w:t>
      </w:r>
    </w:p>
    <w:p w14:paraId="412A9A12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Description: tuition scholarships</w:t>
      </w:r>
    </w:p>
    <w:p w14:paraId="1A657D1B" w14:textId="77777777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</w:p>
    <w:p w14:paraId="427D431C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Art Museum of South Texas</w:t>
      </w:r>
    </w:p>
    <w:p w14:paraId="5A845BE4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$10,000</w:t>
      </w:r>
    </w:p>
    <w:p w14:paraId="22C6280D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 xml:space="preserve">Description: Exhibit - </w:t>
      </w:r>
      <w:r w:rsidRPr="006A2DC2">
        <w:rPr>
          <w:rFonts w:ascii="Times New Roman" w:hAnsi="Times New Roman" w:cs="Times New Roman"/>
          <w:i/>
          <w:sz w:val="20"/>
          <w:szCs w:val="20"/>
        </w:rPr>
        <w:t xml:space="preserve">Kent </w:t>
      </w:r>
      <w:proofErr w:type="spellStart"/>
      <w:r w:rsidRPr="006A2DC2">
        <w:rPr>
          <w:rFonts w:ascii="Times New Roman" w:hAnsi="Times New Roman" w:cs="Times New Roman"/>
          <w:i/>
          <w:sz w:val="20"/>
          <w:szCs w:val="20"/>
        </w:rPr>
        <w:t>Ullberg</w:t>
      </w:r>
      <w:proofErr w:type="spellEnd"/>
      <w:r w:rsidRPr="006A2DC2">
        <w:rPr>
          <w:rFonts w:ascii="Times New Roman" w:hAnsi="Times New Roman" w:cs="Times New Roman"/>
          <w:i/>
          <w:sz w:val="20"/>
          <w:szCs w:val="20"/>
        </w:rPr>
        <w:t>; Celebrating the Wild and Wonderful</w:t>
      </w:r>
    </w:p>
    <w:p w14:paraId="26FB359E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0E44BF66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Boys &amp; Girls Club of Corpus Christi</w:t>
      </w:r>
    </w:p>
    <w:p w14:paraId="7E6F6D17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$30,000</w:t>
      </w:r>
    </w:p>
    <w:p w14:paraId="13B8FEAC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Description: Torch Program</w:t>
      </w:r>
    </w:p>
    <w:p w14:paraId="3B0ED4F1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430BEDD4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 xml:space="preserve">Camp </w:t>
      </w:r>
      <w:proofErr w:type="spellStart"/>
      <w:r w:rsidRPr="006A2DC2">
        <w:rPr>
          <w:rFonts w:ascii="Times New Roman" w:hAnsi="Times New Roman" w:cs="Times New Roman"/>
          <w:sz w:val="20"/>
          <w:szCs w:val="20"/>
        </w:rPr>
        <w:t>Aranzazu</w:t>
      </w:r>
      <w:proofErr w:type="spellEnd"/>
    </w:p>
    <w:p w14:paraId="3BAFB469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$13,000</w:t>
      </w:r>
    </w:p>
    <w:p w14:paraId="5EA8E42E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 xml:space="preserve">Description: ten specialized wheelchairs </w:t>
      </w:r>
    </w:p>
    <w:p w14:paraId="10468FDB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7E09818C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Citizens for Educational Excellence</w:t>
      </w:r>
    </w:p>
    <w:p w14:paraId="4DBBD284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$10,000</w:t>
      </w:r>
    </w:p>
    <w:p w14:paraId="3987F921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Description:  implementation of the Emerging Professionals’ Internship Program</w:t>
      </w:r>
    </w:p>
    <w:p w14:paraId="306D4566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6B0C2ECC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Coastal Bend Community Foundation</w:t>
      </w:r>
    </w:p>
    <w:p w14:paraId="4D6C32A8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$30,000</w:t>
      </w:r>
    </w:p>
    <w:p w14:paraId="4AE03C42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 xml:space="preserve">Description: 2019 Coastal Bend Day of Giving </w:t>
      </w:r>
    </w:p>
    <w:p w14:paraId="17749907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6F1F6E58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Colonial Williamsburg</w:t>
      </w:r>
    </w:p>
    <w:p w14:paraId="23D906C7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 $25,000</w:t>
      </w:r>
    </w:p>
    <w:p w14:paraId="57E5CDD8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Description: Scholarships for ten Texas educators to attend the 2019 Teacher Institute</w:t>
      </w:r>
    </w:p>
    <w:p w14:paraId="2616B13C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4F9A1580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Driscoll Children’s Hospital</w:t>
      </w:r>
    </w:p>
    <w:p w14:paraId="6537AD02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$80,000</w:t>
      </w:r>
    </w:p>
    <w:p w14:paraId="23F519F1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 xml:space="preserve">Description: CARE Team ($35,000) and </w:t>
      </w:r>
      <w:proofErr w:type="spellStart"/>
      <w:r w:rsidRPr="006A2DC2">
        <w:rPr>
          <w:rFonts w:ascii="Times New Roman" w:hAnsi="Times New Roman" w:cs="Times New Roman"/>
          <w:sz w:val="20"/>
          <w:szCs w:val="20"/>
        </w:rPr>
        <w:t>Amtryke</w:t>
      </w:r>
      <w:proofErr w:type="spellEnd"/>
      <w:r w:rsidRPr="006A2DC2">
        <w:rPr>
          <w:rFonts w:ascii="Times New Roman" w:hAnsi="Times New Roman" w:cs="Times New Roman"/>
          <w:sz w:val="20"/>
          <w:szCs w:val="20"/>
        </w:rPr>
        <w:t xml:space="preserve"> bikes for the Rehab department ($45,000)</w:t>
      </w:r>
    </w:p>
    <w:p w14:paraId="0CF101D4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14DFDC3D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Church of the Good Shepherd</w:t>
      </w:r>
    </w:p>
    <w:p w14:paraId="6B10C8CE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$4,5000</w:t>
      </w:r>
    </w:p>
    <w:p w14:paraId="7DF46CF6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Description: general operations</w:t>
      </w:r>
    </w:p>
    <w:p w14:paraId="25050963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4D45E3B8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Foster Angels of South Texas</w:t>
      </w:r>
    </w:p>
    <w:p w14:paraId="0D3DF1FF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$30,000</w:t>
      </w:r>
    </w:p>
    <w:p w14:paraId="1C79898C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Description: funds for resources for children and youth in foster care</w:t>
      </w:r>
    </w:p>
    <w:p w14:paraId="7D9E8564" w14:textId="77777777" w:rsidR="006A2DC2" w:rsidRPr="006A2DC2" w:rsidRDefault="006A2DC2" w:rsidP="006A2DC2">
      <w:pPr>
        <w:rPr>
          <w:rFonts w:ascii="Times New Roman" w:hAnsi="Times New Roman" w:cs="Times New Roman"/>
          <w:sz w:val="20"/>
          <w:szCs w:val="20"/>
        </w:rPr>
      </w:pPr>
    </w:p>
    <w:p w14:paraId="45703CBF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Texas State Aquarium</w:t>
      </w:r>
    </w:p>
    <w:p w14:paraId="7DD7491E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$10,000</w:t>
      </w:r>
    </w:p>
    <w:p w14:paraId="471D0D04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 xml:space="preserve">Description: 2019 </w:t>
      </w:r>
      <w:proofErr w:type="spellStart"/>
      <w:r w:rsidRPr="006A2DC2">
        <w:rPr>
          <w:rFonts w:ascii="Times New Roman" w:hAnsi="Times New Roman" w:cs="Times New Roman"/>
          <w:sz w:val="20"/>
          <w:szCs w:val="20"/>
        </w:rPr>
        <w:t>SeaCamp</w:t>
      </w:r>
      <w:proofErr w:type="spellEnd"/>
      <w:r w:rsidRPr="006A2DC2">
        <w:rPr>
          <w:rFonts w:ascii="Times New Roman" w:hAnsi="Times New Roman" w:cs="Times New Roman"/>
          <w:sz w:val="20"/>
          <w:szCs w:val="20"/>
        </w:rPr>
        <w:t xml:space="preserve"> Scholarship Program</w:t>
      </w:r>
    </w:p>
    <w:p w14:paraId="40893BE1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6BCAF004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The Purple Door</w:t>
      </w:r>
    </w:p>
    <w:p w14:paraId="6366BC04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Amount: $20,000</w:t>
      </w:r>
    </w:p>
    <w:p w14:paraId="7747DB50" w14:textId="77777777" w:rsidR="006A2DC2" w:rsidRPr="006A2DC2" w:rsidRDefault="006A2DC2" w:rsidP="006A2DC2">
      <w:pPr>
        <w:ind w:left="720"/>
        <w:rPr>
          <w:rFonts w:ascii="Times New Roman" w:hAnsi="Times New Roman" w:cs="Times New Roman"/>
          <w:sz w:val="20"/>
          <w:szCs w:val="20"/>
        </w:rPr>
      </w:pPr>
      <w:r w:rsidRPr="006A2DC2">
        <w:rPr>
          <w:rFonts w:ascii="Times New Roman" w:hAnsi="Times New Roman" w:cs="Times New Roman"/>
          <w:sz w:val="20"/>
          <w:szCs w:val="20"/>
        </w:rPr>
        <w:t>Description: funds for the Supportive Services program</w:t>
      </w:r>
    </w:p>
    <w:p w14:paraId="4AFD66E7" w14:textId="2101D8F2" w:rsidR="008929F9" w:rsidRDefault="008929F9" w:rsidP="005B4B52">
      <w:bookmarkStart w:id="0" w:name="_GoBack"/>
      <w:bookmarkEnd w:id="0"/>
    </w:p>
    <w:p w14:paraId="1FF379F9" w14:textId="77777777" w:rsidR="002C1271" w:rsidRDefault="002C1271" w:rsidP="005B4B52"/>
    <w:p w14:paraId="5A9B18C7" w14:textId="23EFA6DA" w:rsidR="002C1271" w:rsidRDefault="002C1271" w:rsidP="005B4B52">
      <w:r>
        <w:t>The total funds distributed comes to $</w:t>
      </w:r>
      <w:r w:rsidR="006A2DC2">
        <w:t>630,100</w:t>
      </w:r>
      <w:r>
        <w:t xml:space="preserve">. </w:t>
      </w:r>
    </w:p>
    <w:p w14:paraId="20DB0182" w14:textId="77777777" w:rsidR="002C1271" w:rsidRDefault="002C1271" w:rsidP="005B4B52"/>
    <w:p w14:paraId="77014E33" w14:textId="1B7C8788" w:rsidR="002C1271" w:rsidRDefault="002C1271" w:rsidP="005B4B52">
      <w:r>
        <w:t>Being no further business, the meeting was adjourned.</w:t>
      </w:r>
    </w:p>
    <w:p w14:paraId="6248BCB6" w14:textId="77777777" w:rsidR="002C1271" w:rsidRDefault="002C1271" w:rsidP="005B4B52"/>
    <w:p w14:paraId="13683816" w14:textId="48950A01" w:rsidR="002C1271" w:rsidRDefault="002C1271" w:rsidP="005B4B52">
      <w:r>
        <w:t>Respectfully submitted,</w:t>
      </w:r>
    </w:p>
    <w:p w14:paraId="203C6901" w14:textId="77777777" w:rsidR="002C1271" w:rsidRDefault="002C1271" w:rsidP="005B4B52"/>
    <w:p w14:paraId="18AD9C83" w14:textId="77777777" w:rsidR="002C1271" w:rsidRDefault="002C1271" w:rsidP="005B4B52"/>
    <w:p w14:paraId="575A0064" w14:textId="32CDDC03" w:rsidR="002C1271" w:rsidRDefault="002C1271" w:rsidP="005B4B52">
      <w:r>
        <w:t>Margaret P. Fagan</w:t>
      </w:r>
    </w:p>
    <w:p w14:paraId="28B14391" w14:textId="77777777" w:rsidR="00920E12" w:rsidRDefault="00920E12" w:rsidP="005B4B52"/>
    <w:p w14:paraId="6515A176" w14:textId="186F454A" w:rsidR="00F5376F" w:rsidRDefault="00F5376F" w:rsidP="00F5376F"/>
    <w:sectPr w:rsidR="00F5376F" w:rsidSect="005911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6F"/>
    <w:rsid w:val="000B1327"/>
    <w:rsid w:val="000B3A30"/>
    <w:rsid w:val="000F184F"/>
    <w:rsid w:val="001319EF"/>
    <w:rsid w:val="001E2E04"/>
    <w:rsid w:val="00296F0E"/>
    <w:rsid w:val="002C1271"/>
    <w:rsid w:val="0035536C"/>
    <w:rsid w:val="004177A1"/>
    <w:rsid w:val="00426934"/>
    <w:rsid w:val="00482091"/>
    <w:rsid w:val="004A743B"/>
    <w:rsid w:val="004E40E4"/>
    <w:rsid w:val="004E6F60"/>
    <w:rsid w:val="00582BF5"/>
    <w:rsid w:val="0059116F"/>
    <w:rsid w:val="005B4B52"/>
    <w:rsid w:val="006A2DC2"/>
    <w:rsid w:val="0070597C"/>
    <w:rsid w:val="007436C2"/>
    <w:rsid w:val="007C694A"/>
    <w:rsid w:val="00816A9D"/>
    <w:rsid w:val="008929F9"/>
    <w:rsid w:val="008D13A2"/>
    <w:rsid w:val="00920E12"/>
    <w:rsid w:val="00984B82"/>
    <w:rsid w:val="009B1563"/>
    <w:rsid w:val="00A438C6"/>
    <w:rsid w:val="00A5614D"/>
    <w:rsid w:val="00A909DD"/>
    <w:rsid w:val="00AC1FEF"/>
    <w:rsid w:val="00B07899"/>
    <w:rsid w:val="00B504FC"/>
    <w:rsid w:val="00BA2264"/>
    <w:rsid w:val="00BA22EC"/>
    <w:rsid w:val="00C831B5"/>
    <w:rsid w:val="00E529C6"/>
    <w:rsid w:val="00EA7F58"/>
    <w:rsid w:val="00EB2608"/>
    <w:rsid w:val="00EF7747"/>
    <w:rsid w:val="00F4321C"/>
    <w:rsid w:val="00F5042D"/>
    <w:rsid w:val="00F5376F"/>
    <w:rsid w:val="00FA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A0B2E7"/>
  <w14:defaultImageDpi w14:val="300"/>
  <w15:docId w15:val="{D2626DF6-E309-6042-A625-CB9DFE54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0E1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Fagan</dc:creator>
  <cp:keywords/>
  <dc:description/>
  <cp:lastModifiedBy>peggy FAGAN</cp:lastModifiedBy>
  <cp:revision>3</cp:revision>
  <cp:lastPrinted>2018-02-22T22:32:00Z</cp:lastPrinted>
  <dcterms:created xsi:type="dcterms:W3CDTF">2019-03-06T14:57:00Z</dcterms:created>
  <dcterms:modified xsi:type="dcterms:W3CDTF">2019-03-15T20:36:00Z</dcterms:modified>
</cp:coreProperties>
</file>